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4B" w:rsidRDefault="001D1C4B" w:rsidP="001D1C4B">
      <w:pPr>
        <w:pStyle w:val="Standard"/>
        <w:spacing w:after="0" w:line="240" w:lineRule="auto"/>
        <w:rPr>
          <w:rFonts w:ascii="Czcionka tekstu podstawowego" w:eastAsia="Times New Roman" w:hAnsi="Czcionka tekstu podstawowego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D1C4B" w:rsidRDefault="001D1C4B" w:rsidP="001D1C4B">
      <w:pPr>
        <w:pStyle w:val="Standard"/>
        <w:spacing w:after="0" w:line="240" w:lineRule="auto"/>
        <w:rPr>
          <w:rFonts w:ascii="Czcionka tekstu podstawowego" w:eastAsia="Times New Roman" w:hAnsi="Czcionka tekstu podstawowego" w:cs="Times New Roman"/>
          <w:b/>
          <w:bCs/>
          <w:color w:val="000000"/>
          <w:sz w:val="24"/>
          <w:szCs w:val="24"/>
        </w:rPr>
      </w:pPr>
    </w:p>
    <w:p w:rsidR="001D1C4B" w:rsidRDefault="001D1C4B" w:rsidP="001D1C4B">
      <w:pPr>
        <w:pStyle w:val="Standard"/>
        <w:spacing w:after="0" w:line="240" w:lineRule="auto"/>
        <w:rPr>
          <w:rFonts w:ascii="Czcionka tekstu podstawowego" w:eastAsia="Times New Roman" w:hAnsi="Czcionka tekstu podstawowego" w:cs="Times New Roman"/>
          <w:b/>
          <w:bCs/>
          <w:color w:val="000000"/>
          <w:sz w:val="24"/>
          <w:szCs w:val="24"/>
        </w:rPr>
      </w:pPr>
    </w:p>
    <w:p w:rsidR="001D1C4B" w:rsidRDefault="001D1C4B" w:rsidP="001D1C4B">
      <w:pPr>
        <w:pStyle w:val="Standard"/>
        <w:spacing w:after="0" w:line="240" w:lineRule="auto"/>
        <w:jc w:val="center"/>
      </w:pPr>
      <w:r>
        <w:rPr>
          <w:rFonts w:ascii="Czcionka tekstu podstawowego" w:eastAsia="Times New Roman" w:hAnsi="Czcionka tekstu podstawowego" w:cs="Times New Roman"/>
          <w:b/>
          <w:bCs/>
          <w:color w:val="000000"/>
          <w:sz w:val="24"/>
          <w:szCs w:val="24"/>
        </w:rPr>
        <w:t>Harmonogram odbioru odpadów komunalnych segregowanych dla miasta Pułtusk styczeń 2020 rok</w:t>
      </w:r>
      <w:r>
        <w:rPr>
          <w:rFonts w:ascii="Czcionka tekstu podstawowego" w:eastAsia="Times New Roman" w:hAnsi="Czcionka tekstu podstawowego" w:cs="Times New Roman"/>
          <w:color w:val="000000"/>
          <w:sz w:val="24"/>
          <w:szCs w:val="24"/>
        </w:rPr>
        <w:t>.</w:t>
      </w:r>
    </w:p>
    <w:p w:rsidR="001D1C4B" w:rsidRDefault="001D1C4B" w:rsidP="001D1C4B">
      <w:pPr>
        <w:ind w:right="-1"/>
        <w:jc w:val="center"/>
        <w:rPr>
          <w:rFonts w:ascii="Czcionka tekstu podstawowego" w:eastAsia="Times New Roman" w:hAnsi="Czcionka tekstu podstawowego" w:cs="Times New Roman"/>
          <w:color w:val="000000"/>
          <w:sz w:val="24"/>
          <w:szCs w:val="24"/>
        </w:rPr>
      </w:pPr>
      <w:r>
        <w:rPr>
          <w:rFonts w:ascii="Czcionka tekstu podstawowego" w:eastAsia="Times New Roman" w:hAnsi="Czcionka tekstu podstawowego" w:cs="Times New Roman"/>
          <w:color w:val="000000"/>
          <w:sz w:val="24"/>
          <w:szCs w:val="24"/>
        </w:rPr>
        <w:t>Obowiązuje w miesiącu styczniu 2020 roku.</w:t>
      </w:r>
    </w:p>
    <w:p w:rsidR="001D1C4B" w:rsidRDefault="001D1C4B" w:rsidP="001D1C4B">
      <w:pPr>
        <w:ind w:right="-1"/>
        <w:rPr>
          <w:rFonts w:ascii="Czcionka tekstu podstawowego" w:eastAsia="Times New Roman" w:hAnsi="Czcionka tekstu podstawowego" w:cs="Times New Roman"/>
          <w:color w:val="000000"/>
          <w:sz w:val="24"/>
          <w:szCs w:val="24"/>
        </w:rPr>
      </w:pPr>
    </w:p>
    <w:tbl>
      <w:tblPr>
        <w:tblW w:w="7938" w:type="dxa"/>
        <w:tblInd w:w="2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2409"/>
      </w:tblGrid>
      <w:tr w:rsidR="001D1C4B" w:rsidTr="001D1C4B">
        <w:trPr>
          <w:trHeight w:val="36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9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Default="001D1C4B" w:rsidP="001D1C4B">
            <w:pPr>
              <w:pStyle w:val="Standard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7"/>
                <w:szCs w:val="27"/>
              </w:rPr>
              <w:t>Rejon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Default="001D1C4B" w:rsidP="001D1C4B">
            <w:pPr>
              <w:pStyle w:val="Standard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I termin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CC"/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1D1C4B" w:rsidRDefault="001D1C4B" w:rsidP="001D1C4B">
            <w:pPr>
              <w:pStyle w:val="Standard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II termin</w:t>
            </w:r>
          </w:p>
        </w:tc>
      </w:tr>
      <w:tr w:rsidR="001D1C4B" w:rsidTr="001D1C4B">
        <w:trPr>
          <w:trHeight w:val="360"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C4B" w:rsidRDefault="001D1C4B" w:rsidP="001D1C4B">
            <w:pPr>
              <w:pStyle w:val="Standard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7"/>
                <w:szCs w:val="27"/>
              </w:rPr>
              <w:t>I a</w:t>
            </w:r>
          </w:p>
        </w:tc>
        <w:tc>
          <w:tcPr>
            <w:tcW w:w="26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D1C4B" w:rsidRDefault="001D1C4B" w:rsidP="001D1C4B">
            <w:pPr>
              <w:pStyle w:val="Standard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D1C4B" w:rsidRDefault="001D1C4B" w:rsidP="001D1C4B">
            <w:pPr>
              <w:pStyle w:val="Standard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22</w:t>
            </w:r>
          </w:p>
        </w:tc>
      </w:tr>
      <w:tr w:rsidR="001D1C4B" w:rsidTr="001D1C4B">
        <w:trPr>
          <w:trHeight w:val="360"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C4B" w:rsidRDefault="001D1C4B" w:rsidP="001D1C4B">
            <w:pPr>
              <w:pStyle w:val="Standard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7"/>
                <w:szCs w:val="27"/>
              </w:rPr>
              <w:t>I b</w:t>
            </w:r>
          </w:p>
        </w:tc>
        <w:tc>
          <w:tcPr>
            <w:tcW w:w="2694" w:type="dxa"/>
            <w:tcBorders>
              <w:right w:val="single" w:sz="4" w:space="0" w:color="00000A"/>
            </w:tcBorders>
            <w:shd w:val="clear" w:color="auto" w:fill="99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C4B" w:rsidRDefault="001D1C4B" w:rsidP="001D1C4B">
            <w:pPr>
              <w:pStyle w:val="Standard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8</w:t>
            </w:r>
          </w:p>
        </w:tc>
        <w:tc>
          <w:tcPr>
            <w:tcW w:w="2409" w:type="dxa"/>
            <w:tcBorders>
              <w:right w:val="single" w:sz="4" w:space="0" w:color="00000A"/>
            </w:tcBorders>
            <w:shd w:val="clear" w:color="auto" w:fill="99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C4B" w:rsidRDefault="001D1C4B" w:rsidP="001D1C4B">
            <w:pPr>
              <w:pStyle w:val="Standard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22</w:t>
            </w:r>
          </w:p>
        </w:tc>
      </w:tr>
      <w:tr w:rsidR="001D1C4B" w:rsidTr="001D1C4B">
        <w:trPr>
          <w:trHeight w:val="360"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C4B" w:rsidRDefault="001D1C4B" w:rsidP="001D1C4B">
            <w:pPr>
              <w:pStyle w:val="Standard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7"/>
                <w:szCs w:val="27"/>
              </w:rPr>
              <w:t>II 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D1C4B" w:rsidRDefault="001D1C4B" w:rsidP="001D1C4B">
            <w:pPr>
              <w:pStyle w:val="Standard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D1C4B" w:rsidRDefault="001D1C4B" w:rsidP="001D1C4B">
            <w:pPr>
              <w:pStyle w:val="Standard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24</w:t>
            </w:r>
          </w:p>
        </w:tc>
      </w:tr>
      <w:tr w:rsidR="001D1C4B" w:rsidTr="001D1C4B">
        <w:trPr>
          <w:trHeight w:val="360"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C4B" w:rsidRDefault="001D1C4B" w:rsidP="001D1C4B">
            <w:pPr>
              <w:pStyle w:val="Standard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7"/>
                <w:szCs w:val="27"/>
              </w:rPr>
              <w:t>II b</w:t>
            </w:r>
          </w:p>
        </w:tc>
        <w:tc>
          <w:tcPr>
            <w:tcW w:w="2694" w:type="dxa"/>
            <w:tcBorders>
              <w:right w:val="single" w:sz="4" w:space="0" w:color="00000A"/>
            </w:tcBorders>
            <w:shd w:val="clear" w:color="auto" w:fill="99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C4B" w:rsidRDefault="001D1C4B" w:rsidP="001D1C4B">
            <w:pPr>
              <w:pStyle w:val="Standard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9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C4B" w:rsidRDefault="001D1C4B" w:rsidP="001D1C4B">
            <w:pPr>
              <w:pStyle w:val="Standard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29</w:t>
            </w:r>
          </w:p>
        </w:tc>
      </w:tr>
      <w:tr w:rsidR="001D1C4B" w:rsidTr="001D1C4B">
        <w:trPr>
          <w:trHeight w:val="360"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C4B" w:rsidRDefault="001D1C4B" w:rsidP="001D1C4B">
            <w:pPr>
              <w:pStyle w:val="Standard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7"/>
                <w:szCs w:val="27"/>
              </w:rPr>
              <w:t>III 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C4B" w:rsidRDefault="001D1C4B" w:rsidP="001D1C4B">
            <w:pPr>
              <w:pStyle w:val="Standard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C4B" w:rsidRDefault="001D1C4B" w:rsidP="001D1C4B">
            <w:pPr>
              <w:pStyle w:val="Standard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23</w:t>
            </w:r>
          </w:p>
        </w:tc>
      </w:tr>
      <w:tr w:rsidR="001D1C4B" w:rsidTr="001D1C4B">
        <w:trPr>
          <w:trHeight w:val="360"/>
        </w:trPr>
        <w:tc>
          <w:tcPr>
            <w:tcW w:w="283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99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C4B" w:rsidRDefault="001D1C4B" w:rsidP="001D1C4B">
            <w:pPr>
              <w:pStyle w:val="Standard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7"/>
                <w:szCs w:val="27"/>
              </w:rPr>
              <w:t>III b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99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C4B" w:rsidRDefault="001D1C4B" w:rsidP="001D1C4B">
            <w:pPr>
              <w:pStyle w:val="Standard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9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C4B" w:rsidRDefault="001D1C4B" w:rsidP="001D1C4B">
            <w:pPr>
              <w:pStyle w:val="Standard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30</w:t>
            </w:r>
          </w:p>
        </w:tc>
      </w:tr>
    </w:tbl>
    <w:p w:rsidR="001D1C4B" w:rsidRDefault="001D1C4B" w:rsidP="001D1C4B">
      <w:pPr>
        <w:ind w:right="-1"/>
        <w:rPr>
          <w:rFonts w:ascii="Czcionka tekstu podstawowego" w:eastAsia="Times New Roman" w:hAnsi="Czcionka tekstu podstawowego" w:cs="Times New Roman"/>
          <w:color w:val="000000"/>
          <w:sz w:val="24"/>
          <w:szCs w:val="24"/>
        </w:rPr>
      </w:pPr>
    </w:p>
    <w:p w:rsidR="001D1C4B" w:rsidRPr="00562D73" w:rsidRDefault="001D1C4B" w:rsidP="001D1C4B">
      <w:pPr>
        <w:ind w:right="-1"/>
        <w:rPr>
          <w:rFonts w:asciiTheme="majorHAnsi" w:hAnsiTheme="majorHAnsi"/>
          <w:sz w:val="24"/>
          <w:szCs w:val="24"/>
        </w:rPr>
      </w:pPr>
    </w:p>
    <w:p w:rsidR="001D1C4B" w:rsidRPr="00562D73" w:rsidRDefault="001D1C4B" w:rsidP="001D1C4B">
      <w:pPr>
        <w:ind w:right="-1"/>
        <w:rPr>
          <w:rFonts w:asciiTheme="majorHAnsi" w:hAnsiTheme="majorHAnsi"/>
          <w:sz w:val="24"/>
          <w:szCs w:val="24"/>
        </w:rPr>
      </w:pPr>
      <w:r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                    1. W I terminie </w:t>
      </w:r>
      <w:r w:rsidR="00485CA4"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ze wszystkich rejonów </w:t>
      </w:r>
      <w:r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odbierane będą odpady zmieszane, </w:t>
      </w:r>
      <w:r w:rsidR="00485CA4"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odpady</w:t>
      </w:r>
      <w:r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="00485CA4"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biodegradowalne </w:t>
      </w:r>
      <w:r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i szkło.</w:t>
      </w:r>
    </w:p>
    <w:p w:rsidR="001D1C4B" w:rsidRPr="00562D73" w:rsidRDefault="001D1C4B" w:rsidP="001D1C4B">
      <w:pPr>
        <w:ind w:right="-1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                   2. W II terminie </w:t>
      </w:r>
      <w:r w:rsidR="00485CA4"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ze wszystkich rejonów </w:t>
      </w:r>
      <w:r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odbierane będą odpady zmieszane, </w:t>
      </w:r>
      <w:r w:rsidR="00485CA4"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odpady</w:t>
      </w:r>
      <w:r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="00485CA4"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biodegradowalne, </w:t>
      </w:r>
      <w:r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tworzywa sztuczne </w:t>
      </w:r>
      <w:r w:rsidR="00485CA4"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i  papier</w:t>
      </w:r>
      <w:r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.</w:t>
      </w:r>
    </w:p>
    <w:p w:rsidR="001D1C4B" w:rsidRPr="00562D73" w:rsidRDefault="001D1C4B" w:rsidP="001D1C4B">
      <w:pPr>
        <w:ind w:right="-1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                   3</w:t>
      </w:r>
      <w:r w:rsidRPr="00562D73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. Odpady należy wystawić </w:t>
      </w:r>
      <w:r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do godz. 7</w:t>
      </w:r>
      <w:r w:rsidRPr="00562D73">
        <w:rPr>
          <w:rFonts w:asciiTheme="majorHAnsi" w:eastAsia="Times New Roman" w:hAnsiTheme="majorHAnsi" w:cs="DejaVu Sans"/>
          <w:b/>
          <w:bCs/>
          <w:color w:val="000000"/>
          <w:sz w:val="24"/>
          <w:szCs w:val="24"/>
        </w:rPr>
        <w:t>ºº</w:t>
      </w:r>
      <w:r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 </w:t>
      </w:r>
      <w:r w:rsidRPr="00562D73">
        <w:rPr>
          <w:rFonts w:asciiTheme="majorHAnsi" w:eastAsia="Times New Roman" w:hAnsiTheme="majorHAnsi" w:cs="Arial"/>
          <w:color w:val="000000"/>
          <w:sz w:val="24"/>
          <w:szCs w:val="24"/>
        </w:rPr>
        <w:t>w dniu odbioru.</w:t>
      </w:r>
    </w:p>
    <w:p w:rsidR="001D1C4B" w:rsidRPr="00562D73" w:rsidRDefault="001D1C4B" w:rsidP="001D1C4B">
      <w:pPr>
        <w:ind w:right="-1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                    Popiół</w:t>
      </w:r>
      <w:r w:rsidR="00562D73" w:rsidRPr="00562D73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zbierany będzie od października do maja</w:t>
      </w:r>
      <w:r w:rsidRPr="00562D73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         </w:t>
      </w:r>
    </w:p>
    <w:p w:rsidR="001D1C4B" w:rsidRPr="00562D73" w:rsidRDefault="001D1C4B" w:rsidP="001D1C4B">
      <w:pPr>
        <w:ind w:right="-1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62D7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           z rejonów</w:t>
      </w:r>
      <w:r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I a, I b, </w:t>
      </w:r>
      <w:proofErr w:type="spellStart"/>
      <w:r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IIa</w:t>
      </w:r>
      <w:proofErr w:type="spellEnd"/>
      <w:r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IIb</w:t>
      </w:r>
      <w:proofErr w:type="spellEnd"/>
      <w:r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562D7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będzie odbierany w </w:t>
      </w:r>
      <w:r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ostatni piątek </w:t>
      </w:r>
      <w:r w:rsidRPr="00562D73">
        <w:rPr>
          <w:rFonts w:asciiTheme="majorHAnsi" w:eastAsia="Times New Roman" w:hAnsiTheme="majorHAnsi" w:cs="Times New Roman"/>
          <w:color w:val="000000"/>
          <w:sz w:val="24"/>
          <w:szCs w:val="24"/>
        </w:rPr>
        <w:t>każdego miesiąca.</w:t>
      </w:r>
      <w:r w:rsidRPr="00562D73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     </w:t>
      </w:r>
    </w:p>
    <w:p w:rsidR="001D1C4B" w:rsidRPr="00562D73" w:rsidRDefault="001D1C4B" w:rsidP="001D1C4B">
      <w:pPr>
        <w:pStyle w:val="Standard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562D7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           z rejonów </w:t>
      </w:r>
      <w:r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III a i III b</w:t>
      </w:r>
      <w:r w:rsidRPr="00562D7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będzie odbierany </w:t>
      </w:r>
      <w:r w:rsidRPr="00562D7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w pierwszym terminie</w:t>
      </w:r>
      <w:r w:rsidRPr="00562D7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odbioru odpadów</w:t>
      </w:r>
    </w:p>
    <w:p w:rsidR="001D1C4B" w:rsidRPr="00562D73" w:rsidRDefault="001D1C4B" w:rsidP="001D1C4B">
      <w:pPr>
        <w:ind w:right="-1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62D73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                       </w:t>
      </w:r>
    </w:p>
    <w:p w:rsidR="001D1C4B" w:rsidRPr="00562D73" w:rsidRDefault="001D1C4B" w:rsidP="001D1C4B">
      <w:pPr>
        <w:ind w:right="-1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1D1C4B" w:rsidRPr="00562D73" w:rsidRDefault="001D1C4B" w:rsidP="001D1C4B">
      <w:pPr>
        <w:pStyle w:val="Standard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562D73">
        <w:rPr>
          <w:rFonts w:asciiTheme="majorHAnsi" w:eastAsia="Times New Roman" w:hAnsiTheme="majorHAnsi" w:cs="Times New Roman"/>
          <w:color w:val="000000"/>
          <w:sz w:val="24"/>
          <w:szCs w:val="24"/>
        </w:rPr>
        <w:t>Biuro Obsługi Klienta (BOK)</w:t>
      </w:r>
    </w:p>
    <w:p w:rsidR="001D1C4B" w:rsidRPr="00562D73" w:rsidRDefault="001D1C4B" w:rsidP="001D1C4B">
      <w:pPr>
        <w:pStyle w:val="Standard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562D73">
        <w:rPr>
          <w:rFonts w:asciiTheme="majorHAnsi" w:eastAsia="Times New Roman" w:hAnsiTheme="majorHAnsi" w:cs="Times New Roman"/>
          <w:color w:val="000000"/>
          <w:sz w:val="24"/>
          <w:szCs w:val="24"/>
        </w:rPr>
        <w:t>czynne poniedziałek – piątek w godz. 7.00 – 15.00</w:t>
      </w:r>
    </w:p>
    <w:p w:rsidR="001D1C4B" w:rsidRPr="00562D73" w:rsidRDefault="001D1C4B" w:rsidP="001D1C4B">
      <w:pPr>
        <w:pStyle w:val="Standard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562D73">
        <w:rPr>
          <w:rFonts w:asciiTheme="majorHAnsi" w:eastAsia="Times New Roman" w:hAnsiTheme="majorHAnsi" w:cs="Times New Roman"/>
          <w:color w:val="000000"/>
          <w:sz w:val="24"/>
          <w:szCs w:val="24"/>
        </w:rPr>
        <w:t>ul. St. Staszica 35, 06 – 100 Pułtusk, tel. (23) 692 - 52 - 52</w:t>
      </w:r>
    </w:p>
    <w:p w:rsidR="001D1C4B" w:rsidRDefault="001D1C4B" w:rsidP="001D1C4B">
      <w:pPr>
        <w:ind w:right="-1"/>
        <w:rPr>
          <w:rFonts w:ascii="Arial" w:eastAsia="Times New Roman" w:hAnsi="Arial" w:cs="Arial"/>
          <w:color w:val="000000"/>
        </w:rPr>
      </w:pPr>
    </w:p>
    <w:p w:rsidR="001D1C4B" w:rsidRDefault="001D1C4B" w:rsidP="001D1C4B">
      <w:pPr>
        <w:ind w:right="-1"/>
        <w:rPr>
          <w:rFonts w:ascii="Arial" w:eastAsia="Times New Roman" w:hAnsi="Arial" w:cs="Arial"/>
          <w:color w:val="000000"/>
        </w:rPr>
      </w:pPr>
    </w:p>
    <w:tbl>
      <w:tblPr>
        <w:tblW w:w="14317" w:type="dxa"/>
        <w:tblInd w:w="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126"/>
        <w:gridCol w:w="2410"/>
        <w:gridCol w:w="2561"/>
        <w:gridCol w:w="2684"/>
      </w:tblGrid>
      <w:tr w:rsidR="001D1C4B" w:rsidRPr="001D1C4B" w:rsidTr="001D1C4B">
        <w:trPr>
          <w:trHeight w:val="127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1C4B">
              <w:rPr>
                <w:rFonts w:ascii="Cambria" w:eastAsia="Times New Roman" w:hAnsi="Cambria" w:cs="Times New Roman"/>
                <w:b/>
                <w:bCs/>
                <w:color w:val="000000"/>
              </w:rPr>
              <w:t>I a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1C4B">
              <w:rPr>
                <w:rFonts w:ascii="Cambria" w:eastAsia="Times New Roman" w:hAnsi="Cambria" w:cs="Times New Roman"/>
                <w:b/>
                <w:bCs/>
                <w:color w:val="000000"/>
              </w:rPr>
              <w:t>I b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1C4B">
              <w:rPr>
                <w:rFonts w:ascii="Cambria" w:eastAsia="Times New Roman" w:hAnsi="Cambria" w:cs="Times New Roman"/>
                <w:b/>
                <w:bCs/>
                <w:color w:val="000000"/>
              </w:rPr>
              <w:t>II a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1C4B">
              <w:rPr>
                <w:rFonts w:ascii="Cambria" w:eastAsia="Times New Roman" w:hAnsi="Cambria" w:cs="Times New Roman"/>
                <w:b/>
                <w:bCs/>
                <w:color w:val="000000"/>
              </w:rPr>
              <w:t>II b</w:t>
            </w:r>
          </w:p>
        </w:tc>
        <w:tc>
          <w:tcPr>
            <w:tcW w:w="25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ind w:left="150" w:right="75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1C4B">
              <w:rPr>
                <w:rFonts w:ascii="Cambria" w:eastAsia="Times New Roman" w:hAnsi="Cambria" w:cs="Times New Roman"/>
                <w:b/>
                <w:bCs/>
                <w:color w:val="000000"/>
              </w:rPr>
              <w:t>III a</w:t>
            </w:r>
          </w:p>
        </w:tc>
        <w:tc>
          <w:tcPr>
            <w:tcW w:w="26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1C4B">
              <w:rPr>
                <w:rFonts w:ascii="Cambria" w:eastAsia="Times New Roman" w:hAnsi="Cambria" w:cs="Times New Roman"/>
                <w:b/>
                <w:bCs/>
                <w:color w:val="000000"/>
              </w:rPr>
              <w:t>III b</w:t>
            </w:r>
          </w:p>
        </w:tc>
      </w:tr>
      <w:tr w:rsidR="001D1C4B" w:rsidRPr="001D1C4B" w:rsidTr="001D1C4B">
        <w:trPr>
          <w:trHeight w:val="145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Al. E. Rydza Śmigłego</w:t>
            </w:r>
          </w:p>
        </w:tc>
        <w:tc>
          <w:tcPr>
            <w:tcW w:w="22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Brzoskwiniowa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Nadwodna</w:t>
            </w:r>
          </w:p>
        </w:tc>
        <w:tc>
          <w:tcPr>
            <w:tcW w:w="24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 Listopada</w:t>
            </w:r>
          </w:p>
        </w:tc>
        <w:tc>
          <w:tcPr>
            <w:tcW w:w="25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Akacjowa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A. Boboli</w:t>
            </w:r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Al. Solidarności</w:t>
            </w:r>
          </w:p>
        </w:tc>
        <w:tc>
          <w:tcPr>
            <w:tcW w:w="22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Benedyktyńska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Nowy Rynek</w:t>
            </w:r>
          </w:p>
        </w:tc>
        <w:tc>
          <w:tcPr>
            <w:tcW w:w="24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 Pułku Piechoty</w:t>
            </w:r>
          </w:p>
        </w:tc>
        <w:tc>
          <w:tcPr>
            <w:tcW w:w="25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Bartodziejska</w:t>
            </w:r>
            <w:proofErr w:type="spellEnd"/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Batorego</w:t>
            </w:r>
          </w:p>
        </w:tc>
      </w:tr>
      <w:tr w:rsidR="001D1C4B" w:rsidRPr="001D1C4B" w:rsidTr="001D1C4B">
        <w:trPr>
          <w:trHeight w:val="152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Białowiejska</w:t>
            </w:r>
          </w:p>
        </w:tc>
        <w:tc>
          <w:tcPr>
            <w:tcW w:w="22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Konserwatorska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Panny Marii</w:t>
            </w:r>
          </w:p>
        </w:tc>
        <w:tc>
          <w:tcPr>
            <w:tcW w:w="24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 Sierpnia</w:t>
            </w:r>
          </w:p>
        </w:tc>
        <w:tc>
          <w:tcPr>
            <w:tcW w:w="25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Brzozowa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Bukowa</w:t>
            </w:r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Dworkowa</w:t>
            </w:r>
          </w:p>
        </w:tc>
        <w:tc>
          <w:tcPr>
            <w:tcW w:w="22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Wiśniowa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Plac Teatralny</w:t>
            </w:r>
          </w:p>
        </w:tc>
        <w:tc>
          <w:tcPr>
            <w:tcW w:w="24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 Stycznia</w:t>
            </w:r>
          </w:p>
        </w:tc>
        <w:tc>
          <w:tcPr>
            <w:tcW w:w="25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Gajkowicza</w:t>
            </w:r>
            <w:proofErr w:type="spellEnd"/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Bursztynowa</w:t>
            </w:r>
          </w:p>
        </w:tc>
      </w:tr>
      <w:tr w:rsidR="001D1C4B" w:rsidRPr="001D1C4B" w:rsidTr="001D1C4B">
        <w:trPr>
          <w:trHeight w:val="188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Gen. F. Kleeberga</w:t>
            </w:r>
          </w:p>
        </w:tc>
        <w:tc>
          <w:tcPr>
            <w:tcW w:w="22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Ogrodowa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Przechodnia</w:t>
            </w:r>
          </w:p>
        </w:tc>
        <w:tc>
          <w:tcPr>
            <w:tcW w:w="24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 Maja</w:t>
            </w:r>
          </w:p>
        </w:tc>
        <w:tc>
          <w:tcPr>
            <w:tcW w:w="25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Kasztanowa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Butrymowicza</w:t>
            </w:r>
          </w:p>
        </w:tc>
      </w:tr>
      <w:tr w:rsidR="001D1C4B" w:rsidRPr="001D1C4B" w:rsidTr="001D1C4B">
        <w:trPr>
          <w:trHeight w:val="192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Gen. J. Hallera</w:t>
            </w:r>
          </w:p>
        </w:tc>
        <w:tc>
          <w:tcPr>
            <w:tcW w:w="22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Jeżynowa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Reformacka</w:t>
            </w:r>
          </w:p>
        </w:tc>
        <w:tc>
          <w:tcPr>
            <w:tcW w:w="24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Armii Krajowej</w:t>
            </w:r>
          </w:p>
        </w:tc>
        <w:tc>
          <w:tcPr>
            <w:tcW w:w="25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Klonowa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Cedrowa</w:t>
            </w:r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Gen. K. Sosnowskiego</w:t>
            </w:r>
          </w:p>
        </w:tc>
        <w:tc>
          <w:tcPr>
            <w:tcW w:w="22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Podzamcze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Solna</w:t>
            </w:r>
          </w:p>
        </w:tc>
        <w:tc>
          <w:tcPr>
            <w:tcW w:w="24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Daszyńskiego</w:t>
            </w:r>
          </w:p>
        </w:tc>
        <w:tc>
          <w:tcPr>
            <w:tcW w:w="25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Konwaliowa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Chabrowa</w:t>
            </w:r>
          </w:p>
        </w:tc>
      </w:tr>
      <w:tr w:rsidR="001D1C4B" w:rsidRPr="001D1C4B" w:rsidTr="001D1C4B">
        <w:trPr>
          <w:trHeight w:val="115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Gen. S. Maczka</w:t>
            </w:r>
          </w:p>
        </w:tc>
        <w:tc>
          <w:tcPr>
            <w:tcW w:w="22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8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800000"/>
                <w:sz w:val="20"/>
                <w:szCs w:val="20"/>
              </w:rPr>
              <w:t>Wygon I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Sportowa</w:t>
            </w:r>
          </w:p>
        </w:tc>
        <w:tc>
          <w:tcPr>
            <w:tcW w:w="24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Glinki</w:t>
            </w:r>
          </w:p>
        </w:tc>
        <w:tc>
          <w:tcPr>
            <w:tcW w:w="25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Leszczynowa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Cisowa</w:t>
            </w:r>
          </w:p>
        </w:tc>
      </w:tr>
      <w:tr w:rsidR="001D1C4B" w:rsidRPr="001D1C4B" w:rsidTr="001D1C4B">
        <w:trPr>
          <w:trHeight w:val="132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Krajewskiego</w:t>
            </w:r>
          </w:p>
        </w:tc>
        <w:tc>
          <w:tcPr>
            <w:tcW w:w="22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8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800000"/>
                <w:sz w:val="20"/>
                <w:szCs w:val="20"/>
              </w:rPr>
              <w:t>Wygon II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Stare Miasto</w:t>
            </w:r>
          </w:p>
        </w:tc>
        <w:tc>
          <w:tcPr>
            <w:tcW w:w="24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Górna</w:t>
            </w:r>
          </w:p>
        </w:tc>
        <w:tc>
          <w:tcPr>
            <w:tcW w:w="25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Leśna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Cyprysowa</w:t>
            </w:r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Łączna</w:t>
            </w:r>
          </w:p>
        </w:tc>
        <w:tc>
          <w:tcPr>
            <w:tcW w:w="22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W. Pola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Sukiennicza</w:t>
            </w:r>
          </w:p>
        </w:tc>
        <w:tc>
          <w:tcPr>
            <w:tcW w:w="24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Pana Tadeusza</w:t>
            </w:r>
          </w:p>
        </w:tc>
        <w:tc>
          <w:tcPr>
            <w:tcW w:w="25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Letniskowa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E. Ciołka</w:t>
            </w:r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Ppłk Nowaka</w:t>
            </w:r>
          </w:p>
        </w:tc>
        <w:tc>
          <w:tcPr>
            <w:tcW w:w="22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W. Syrokomli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Zaułek</w:t>
            </w:r>
          </w:p>
        </w:tc>
        <w:tc>
          <w:tcPr>
            <w:tcW w:w="24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Podchorążych</w:t>
            </w:r>
          </w:p>
        </w:tc>
        <w:tc>
          <w:tcPr>
            <w:tcW w:w="25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Poziomkowa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Giżyckiego</w:t>
            </w:r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Zielona Dróżka</w:t>
            </w:r>
          </w:p>
        </w:tc>
        <w:tc>
          <w:tcPr>
            <w:tcW w:w="22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Sienkiewicza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Kotlarska</w:t>
            </w:r>
          </w:p>
        </w:tc>
        <w:tc>
          <w:tcPr>
            <w:tcW w:w="24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Skorupki</w:t>
            </w:r>
          </w:p>
        </w:tc>
        <w:tc>
          <w:tcPr>
            <w:tcW w:w="25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Sosnowa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Grabowa</w:t>
            </w:r>
          </w:p>
        </w:tc>
      </w:tr>
      <w:tr w:rsidR="001D1C4B" w:rsidRPr="001D1C4B" w:rsidTr="001D1C4B">
        <w:trPr>
          <w:trHeight w:val="190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Gen. T. Kutrzeby</w:t>
            </w:r>
          </w:p>
        </w:tc>
        <w:tc>
          <w:tcPr>
            <w:tcW w:w="22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Lenartowicza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P. Skargi</w:t>
            </w:r>
          </w:p>
        </w:tc>
        <w:tc>
          <w:tcPr>
            <w:tcW w:w="24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Słoneczna</w:t>
            </w:r>
          </w:p>
        </w:tc>
        <w:tc>
          <w:tcPr>
            <w:tcW w:w="25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Spacerowa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Graniczna</w:t>
            </w:r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Gen. W Andersa</w:t>
            </w:r>
          </w:p>
        </w:tc>
        <w:tc>
          <w:tcPr>
            <w:tcW w:w="22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Baltazara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Świętojańska</w:t>
            </w:r>
          </w:p>
        </w:tc>
        <w:tc>
          <w:tcPr>
            <w:tcW w:w="24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Strzelecka</w:t>
            </w:r>
          </w:p>
        </w:tc>
        <w:tc>
          <w:tcPr>
            <w:tcW w:w="25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Świerkowa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J. Hornowskiego</w:t>
            </w:r>
          </w:p>
        </w:tc>
      </w:tr>
      <w:tr w:rsidR="001D1C4B" w:rsidRPr="001D1C4B" w:rsidTr="001D1C4B">
        <w:trPr>
          <w:trHeight w:val="84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Gen. B. Szyszko</w:t>
            </w:r>
          </w:p>
        </w:tc>
        <w:tc>
          <w:tcPr>
            <w:tcW w:w="22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Przemiarowska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Wspólna</w:t>
            </w:r>
          </w:p>
        </w:tc>
        <w:tc>
          <w:tcPr>
            <w:tcW w:w="24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Traugutta</w:t>
            </w:r>
          </w:p>
        </w:tc>
        <w:tc>
          <w:tcPr>
            <w:tcW w:w="25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Tartaczna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J. Ossolińskiego</w:t>
            </w:r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Górna Dróżka</w:t>
            </w:r>
          </w:p>
        </w:tc>
        <w:tc>
          <w:tcPr>
            <w:tcW w:w="22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Świętokrzyska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Rybitew</w:t>
            </w:r>
          </w:p>
        </w:tc>
        <w:tc>
          <w:tcPr>
            <w:tcW w:w="24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Tysiąclecia</w:t>
            </w:r>
          </w:p>
        </w:tc>
        <w:tc>
          <w:tcPr>
            <w:tcW w:w="25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Traczy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J. Tarnowskiego</w:t>
            </w:r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K.E.N.</w:t>
            </w:r>
          </w:p>
        </w:tc>
        <w:tc>
          <w:tcPr>
            <w:tcW w:w="22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Winogronowa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Słowackiego</w:t>
            </w:r>
          </w:p>
        </w:tc>
        <w:tc>
          <w:tcPr>
            <w:tcW w:w="24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Widok</w:t>
            </w:r>
          </w:p>
        </w:tc>
        <w:tc>
          <w:tcPr>
            <w:tcW w:w="25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Uzdrowiskowa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J. Wujka</w:t>
            </w:r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Kościuszki</w:t>
            </w:r>
          </w:p>
        </w:tc>
        <w:tc>
          <w:tcPr>
            <w:tcW w:w="22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Jana Pawła II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Staszica</w:t>
            </w:r>
          </w:p>
        </w:tc>
        <w:tc>
          <w:tcPr>
            <w:tcW w:w="24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Wojska Polskiego</w:t>
            </w:r>
          </w:p>
        </w:tc>
        <w:tc>
          <w:tcPr>
            <w:tcW w:w="25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Popławska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Jarzębinowa</w:t>
            </w:r>
          </w:p>
        </w:tc>
      </w:tr>
      <w:tr w:rsidR="001D1C4B" w:rsidRPr="001D1C4B" w:rsidTr="001D1C4B">
        <w:trPr>
          <w:trHeight w:val="156"/>
        </w:trPr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Wyszyńskiego</w:t>
            </w:r>
          </w:p>
        </w:tc>
        <w:tc>
          <w:tcPr>
            <w:tcW w:w="2268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Czereśniowa</w:t>
            </w:r>
          </w:p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Rynek</w:t>
            </w: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Żwirki i Wigury</w:t>
            </w:r>
          </w:p>
        </w:tc>
        <w:tc>
          <w:tcPr>
            <w:tcW w:w="2561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Wędkarska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Jaśminowa</w:t>
            </w:r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Konopnickiej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Harcerska</w:t>
            </w:r>
          </w:p>
        </w:tc>
        <w:tc>
          <w:tcPr>
            <w:tcW w:w="25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Wiklinowa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Konopki</w:t>
            </w:r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Szkolna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Kolejowa</w:t>
            </w:r>
          </w:p>
        </w:tc>
        <w:tc>
          <w:tcPr>
            <w:tcW w:w="2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Wrzosowa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Kryształowa</w:t>
            </w:r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Młodzieżowa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Kombatantów</w:t>
            </w:r>
          </w:p>
        </w:tc>
        <w:tc>
          <w:tcPr>
            <w:tcW w:w="2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Zalewowa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Ks. Zielonki</w:t>
            </w:r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Flisacka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Mickiewicza</w:t>
            </w:r>
          </w:p>
        </w:tc>
        <w:tc>
          <w:tcPr>
            <w:tcW w:w="2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Modrzewiowa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Kwiatkowskiego</w:t>
            </w:r>
          </w:p>
        </w:tc>
      </w:tr>
      <w:tr w:rsidR="001D1C4B" w:rsidRPr="001D1C4B" w:rsidTr="001D1C4B">
        <w:trPr>
          <w:trHeight w:val="76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Al. Polonii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 Skarpie</w:t>
            </w:r>
          </w:p>
        </w:tc>
        <w:tc>
          <w:tcPr>
            <w:tcW w:w="2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Lipowa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Madalińskiego</w:t>
            </w:r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Telimeny</w:t>
            </w:r>
          </w:p>
        </w:tc>
        <w:tc>
          <w:tcPr>
            <w:tcW w:w="2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Łabędzia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Noskowskiego</w:t>
            </w:r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Mjr. J .K. Mazura</w:t>
            </w:r>
          </w:p>
        </w:tc>
        <w:tc>
          <w:tcPr>
            <w:tcW w:w="2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Łąkowa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Koczary</w:t>
            </w:r>
            <w:proofErr w:type="spellEnd"/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Śniegockiego</w:t>
            </w:r>
          </w:p>
        </w:tc>
        <w:tc>
          <w:tcPr>
            <w:tcW w:w="2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Malinowa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Paderewskiego</w:t>
            </w:r>
          </w:p>
        </w:tc>
      </w:tr>
      <w:tr w:rsidR="001D1C4B" w:rsidRPr="001D1C4B" w:rsidTr="001D1C4B">
        <w:trPr>
          <w:trHeight w:val="148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Zosi</w:t>
            </w:r>
          </w:p>
        </w:tc>
        <w:tc>
          <w:tcPr>
            <w:tcW w:w="2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Nadnarwiańska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Piaskowa</w:t>
            </w:r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Horeszki</w:t>
            </w:r>
          </w:p>
        </w:tc>
        <w:tc>
          <w:tcPr>
            <w:tcW w:w="2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Nasielska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Pod Wróblem</w:t>
            </w:r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Jacka Soplicy</w:t>
            </w:r>
          </w:p>
        </w:tc>
        <w:tc>
          <w:tcPr>
            <w:tcW w:w="2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Kubusia Puchatka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Polna</w:t>
            </w:r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Zakolejowa</w:t>
            </w:r>
            <w:proofErr w:type="spellEnd"/>
          </w:p>
        </w:tc>
        <w:tc>
          <w:tcPr>
            <w:tcW w:w="2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Kosynierów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Suleja</w:t>
            </w:r>
            <w:proofErr w:type="spellEnd"/>
          </w:p>
        </w:tc>
      </w:tr>
      <w:tr w:rsidR="001D1C4B" w:rsidRPr="001D1C4B" w:rsidTr="001D1C4B">
        <w:trPr>
          <w:trHeight w:val="78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M. Skłodowskiej Curie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Sarbiewskiego</w:t>
            </w:r>
          </w:p>
        </w:tc>
      </w:tr>
      <w:tr w:rsidR="001D1C4B" w:rsidRPr="001D1C4B" w:rsidTr="001D1C4B">
        <w:trPr>
          <w:trHeight w:val="83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Batalionów Chłopskich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Sikorskiego</w:t>
            </w:r>
          </w:p>
        </w:tc>
      </w:tr>
      <w:tr w:rsidR="001D1C4B" w:rsidRPr="001D1C4B" w:rsidTr="001D1C4B">
        <w:trPr>
          <w:trHeight w:val="100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Szymona Kupisa</w:t>
            </w:r>
          </w:p>
        </w:tc>
      </w:tr>
      <w:tr w:rsidR="001D1C4B" w:rsidRPr="001D1C4B" w:rsidTr="001D1C4B">
        <w:trPr>
          <w:trHeight w:val="119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Tulipanowa</w:t>
            </w:r>
          </w:p>
        </w:tc>
      </w:tr>
      <w:tr w:rsidR="001D1C4B" w:rsidRPr="001D1C4B" w:rsidTr="001D1C4B">
        <w:trPr>
          <w:trHeight w:val="122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Ustronna</w:t>
            </w:r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Warszawska</w:t>
            </w:r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Wąska</w:t>
            </w:r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Wesoła</w:t>
            </w:r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Wyszkowska</w:t>
            </w:r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Żabia</w:t>
            </w:r>
          </w:p>
        </w:tc>
      </w:tr>
      <w:tr w:rsidR="001D1C4B" w:rsidRPr="001D1C4B" w:rsidTr="001D1C4B">
        <w:trPr>
          <w:trHeight w:val="70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C4B" w:rsidRPr="001D1C4B" w:rsidRDefault="001D1C4B" w:rsidP="001D1C4B">
            <w:pPr>
              <w:widowControl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D1C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Żeglarska</w:t>
            </w:r>
          </w:p>
        </w:tc>
      </w:tr>
    </w:tbl>
    <w:p w:rsidR="001D1C4B" w:rsidRDefault="001D1C4B" w:rsidP="001D1C4B">
      <w:pPr>
        <w:ind w:right="-1"/>
        <w:rPr>
          <w:rFonts w:ascii="Arial" w:eastAsia="Times New Roman" w:hAnsi="Arial" w:cs="Arial"/>
          <w:color w:val="000000"/>
        </w:rPr>
      </w:pPr>
    </w:p>
    <w:sectPr w:rsidR="001D1C4B" w:rsidSect="001D1C4B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4B"/>
    <w:rsid w:val="00036217"/>
    <w:rsid w:val="001D1C4B"/>
    <w:rsid w:val="00485CA4"/>
    <w:rsid w:val="00562D73"/>
    <w:rsid w:val="0081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C4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1C4B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C4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1C4B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2020-01-03T10:03:00Z</cp:lastPrinted>
  <dcterms:created xsi:type="dcterms:W3CDTF">2020-01-03T12:17:00Z</dcterms:created>
  <dcterms:modified xsi:type="dcterms:W3CDTF">2020-01-03T12:17:00Z</dcterms:modified>
</cp:coreProperties>
</file>